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习近平总书记系统阐释加强党的纪律教育的重大意义、内容对象、方法途径、目标任务</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习近平总书记从推进党的自我革命、全面从严治党的战略高度，紧紧围绕全面加强党的纪律建设，发表一系列重要讲话、作出一系列重要论述，系统阐释加强党的纪律教育的重大意义、内容对象、方法途径、目标任务，深刻回答我们党为什么要开展纪律教育、开展什么样的纪律教育、怎样开展纪律教育等重大问题，为新征程持续推进纪律教育常态化、突出严的基调深化党的纪律建设提供了科学指引和根本遵循。</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深刻阐明了纪律教育的重大意义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始终把纪律教育作为全面加强党的纪律建设的一项基础性、经常性工作，突出加以强调。深刻指出加强纪律教育的重要性，“党的纪律是管党治党的‘戒尺’，也是党员、干部约束自身行为的标准和遵循”，要求各级党组织“把严守纪律、严明规矩放到重要位置来抓，努力在全党营造守纪律、讲规矩的氛围”。深刻指出加强纪律教育的必要性，“学好了党规党纪，就能弄清楚自己该做什么、不该做什么，能做什么、不能做什么”，“温水煮青蛙，前车之鉴不可忘却，每个人还是要好好复习一下。脑子里要有个‘紧箍咒’”。深刻指出加强纪律教育的紧迫性，“很多领导干部犯错误，最后在忏悔书中都说对党章和党规党纪不了解、不熟悉，出了事重新学习后幡然醒悟，惊出一身汗。如果把党章和党规党纪学好了、掌握了，又自觉遵守了，防患于未然，就可以防止一些干部今天是‘好干部’、明天是‘阶下囚’的现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着重强调了纪律教育的内容对象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深刻思考管党治党建设党的重大理论和实践问题，为纪律教育划出了重点、明确了对象。在主要内容上，强调“以党章为根本遵循”，指出“党章是党的总章程，也是党的纪律、规矩的总源头”，要求“每一个共产党员特别是领导干部都要牢固树立党章意识，自觉用党章规范自己的一言一行”；强调“以纪律为尺子”，指出“党的纪律是刚性约束”，要求“扎紧党规党纪的笼子，把党的纪律刻印在全体党员特别是党员领导干部的心上”。在重点对象上，既注重用严明的纪律管全党治全党，又高度关注领导干部、年轻干部、新提拔干部、关键岗位干部等重点群体，指出“各级领导干部特别是高级干部要牢固树立纪律和规矩意识，在守纪律、讲规矩上作表率”；强调“特别是要加强对年轻干部的教育引导，让他们从进入干部队伍起就知道守纪律、讲规矩的重要性和严肃性”，“时刻自重自省，严守纪法规矩，扣好廉洁从政的‘第一粒扣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清晰指明了纪律教育的方法途径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对加强纪律教育念兹在兹、谋深虑远，既绘蓝图、明方向，又指路径、教方法，推动纪律教育不断深化实化。强调“坚持党性党风党纪一起抓”，指出“党性、党风、党纪是有机整体，党性是根本，党风是表现，党纪是保障”，要求“把党章和党规党纪学习教育作为党性教育的重要内容”。强调“坚持严的基调不动摇”，要求“党规制定、党纪教育、执纪监督全过程都要贯彻严的要求，既让铁纪‘长牙’、发威，又让干部重视、警醒、知止”。强调“抓好正反两方面典型”，要求“发挥先进典型示范激励作用，深入开展反面典型警示教育，以案示警、以案明纪”，“使各级领导干部从心底里把党规党纪当成高压线、警戒线”。强调“推进纪律教育常态化”，要求党的各级组织“积极探索纪律教育经常化、制度化的途径，多做提提领子、扯扯袖子的工作，使党员、干部真正懂得，党的纪律是全党必须遵守的行为准则，严格遵守和坚决维护纪律是做合格党员、干部的基本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明确提出了纪律教育的目标任务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深刻指出“没有规矩不成其为政党，更不成其为马克思主义政党”，“党要管党、从严治党首先要严明纪律”，要求通过纪律教育进一步增强全党纪律观念、提升党员纪律自觉。强调教育引导党员干部“学纪、知纪、明纪、守纪”，“正确处理自律和他律、信任和监督、职权和特权、原则和感情的关系”，形成尊崇党章、遵守党纪的良好习惯。强调教育引导党员干部“增强政</w:t>
      </w:r>
      <w:bookmarkStart w:id="0" w:name="_GoBack"/>
      <w:bookmarkEnd w:id="0"/>
      <w:r>
        <w:rPr>
          <w:rFonts w:hint="eastAsia" w:ascii="仿宋_GB2312" w:hAnsi="仿宋_GB2312" w:eastAsia="仿宋_GB2312" w:cs="仿宋_GB2312"/>
          <w:sz w:val="32"/>
          <w:szCs w:val="32"/>
        </w:rPr>
        <w:t>治定力、纪律定力、道德定力、抵腐定力”，“从思想上固本培元，提高党性觉悟，增强拒腐防变能力，涵养富贵不能淫、贫贱不能移、威武不能屈的浩然正气”。强调督促推动领导干部“公正用权、依法用权、为民用权、廉洁用权”，“不断提高思想觉悟、精神境界、道德修养，树立正确的权力观、政绩观、事业观，保持共产党人的政治本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（摘自中国纪检监察报文章《深入学习贯彻习近平总书记关于加强党的纪律教育的重要论述 推动党纪学习教育入脑入心走深走实》）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07E13221"/>
    <w:rsid w:val="40C5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1817</Words>
  <Characters>1817</Characters>
  <Lines>0</Lines>
  <Paragraphs>0</Paragraphs>
  <TotalTime>13</TotalTime>
  <ScaleCrop>false</ScaleCrop>
  <LinksUpToDate>false</LinksUpToDate>
  <CharactersWithSpaces>1818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2024-05-11T02:29:00Z</dcterms:created>
  <dc:creator>ljdxy</dc:creator>
  <cp:lastModifiedBy>深海</cp:lastModifiedBy>
  <dcterms:modified xsi:type="dcterms:W3CDTF">2024-05-14T08:18:33Z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8A8474B8A4A84EC7A3B3E5F91DE314BC_12</vt:lpwstr>
  </property>
</Properties>
</file>